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060C" w:rsidRPr="000758A1" w:rsidRDefault="00274994" w:rsidP="00274994">
      <w:pPr>
        <w:jc w:val="center"/>
        <w:rPr>
          <w:rFonts w:cs="Times New Roman"/>
          <w:b/>
          <w:bCs/>
          <w:sz w:val="24"/>
          <w:szCs w:val="24"/>
        </w:rPr>
      </w:pPr>
      <w:r w:rsidRPr="000758A1">
        <w:rPr>
          <w:rFonts w:cs="Times New Roman"/>
          <w:b/>
          <w:bCs/>
          <w:sz w:val="24"/>
          <w:szCs w:val="24"/>
        </w:rPr>
        <w:t xml:space="preserve">Does The Ganges Shark </w:t>
      </w:r>
      <w:proofErr w:type="spellStart"/>
      <w:r w:rsidRPr="000758A1">
        <w:rPr>
          <w:rFonts w:cs="Times New Roman"/>
          <w:b/>
          <w:bCs/>
          <w:sz w:val="24"/>
          <w:szCs w:val="24"/>
        </w:rPr>
        <w:t>Glyphis</w:t>
      </w:r>
      <w:proofErr w:type="spellEnd"/>
      <w:r w:rsidRPr="000758A1">
        <w:rPr>
          <w:rFonts w:cs="Times New Roman"/>
          <w:b/>
          <w:bCs/>
          <w:sz w:val="24"/>
          <w:szCs w:val="24"/>
        </w:rPr>
        <w:t xml:space="preserve"> </w:t>
      </w:r>
      <w:proofErr w:type="spellStart"/>
      <w:r w:rsidRPr="000758A1">
        <w:rPr>
          <w:rFonts w:cs="Times New Roman"/>
          <w:b/>
          <w:bCs/>
          <w:sz w:val="24"/>
          <w:szCs w:val="24"/>
        </w:rPr>
        <w:t>Gangeticus</w:t>
      </w:r>
      <w:proofErr w:type="spellEnd"/>
      <w:r w:rsidRPr="000758A1">
        <w:rPr>
          <w:rFonts w:cs="Times New Roman"/>
          <w:b/>
          <w:bCs/>
          <w:sz w:val="24"/>
          <w:szCs w:val="24"/>
        </w:rPr>
        <w:t xml:space="preserve"> Stray To Sri Lanka?</w:t>
      </w:r>
    </w:p>
    <w:p w:rsidR="00274994" w:rsidRPr="00274994" w:rsidRDefault="00274994" w:rsidP="00274994">
      <w:pPr>
        <w:jc w:val="center"/>
        <w:rPr>
          <w:rFonts w:cs="Times New Roman"/>
          <w:sz w:val="24"/>
          <w:szCs w:val="24"/>
        </w:rPr>
      </w:pPr>
    </w:p>
    <w:p w:rsidR="00274994" w:rsidRPr="00274994" w:rsidRDefault="00274994" w:rsidP="00274994">
      <w:pPr>
        <w:rPr>
          <w:sz w:val="24"/>
          <w:szCs w:val="24"/>
        </w:rPr>
      </w:pPr>
      <w:r w:rsidRPr="00274994">
        <w:rPr>
          <w:sz w:val="24"/>
          <w:szCs w:val="24"/>
        </w:rPr>
        <w:t>Abstract</w:t>
      </w:r>
      <w:r w:rsidRPr="00274994">
        <w:rPr>
          <w:sz w:val="24"/>
          <w:szCs w:val="24"/>
        </w:rPr>
        <w:tab/>
        <w:t>:</w:t>
      </w:r>
      <w:r w:rsidRPr="00274994">
        <w:rPr>
          <w:sz w:val="24"/>
          <w:szCs w:val="24"/>
        </w:rPr>
        <w:tab/>
        <w:t>-</w:t>
      </w:r>
    </w:p>
    <w:p w:rsidR="00274994" w:rsidRPr="00274994" w:rsidRDefault="00274994" w:rsidP="00274994">
      <w:pPr>
        <w:rPr>
          <w:rFonts w:eastAsia="Times New Roman" w:cs="Calibri"/>
          <w:color w:val="000000"/>
          <w:sz w:val="24"/>
          <w:szCs w:val="24"/>
        </w:rPr>
      </w:pPr>
      <w:r w:rsidRPr="00274994">
        <w:rPr>
          <w:sz w:val="24"/>
          <w:szCs w:val="24"/>
        </w:rPr>
        <w:t>Keywords</w:t>
      </w:r>
      <w:r w:rsidRPr="00274994">
        <w:rPr>
          <w:sz w:val="24"/>
          <w:szCs w:val="24"/>
        </w:rPr>
        <w:tab/>
        <w:t>:</w:t>
      </w:r>
      <w:r>
        <w:rPr>
          <w:sz w:val="24"/>
          <w:szCs w:val="24"/>
        </w:rPr>
        <w:t xml:space="preserve"> </w:t>
      </w:r>
      <w:proofErr w:type="spellStart"/>
      <w:r w:rsidRPr="00274994">
        <w:rPr>
          <w:rFonts w:eastAsia="Times New Roman" w:cs="Calibri"/>
          <w:color w:val="000000"/>
          <w:sz w:val="24"/>
          <w:szCs w:val="24"/>
        </w:rPr>
        <w:t>Batoid</w:t>
      </w:r>
      <w:proofErr w:type="spellEnd"/>
      <w:r w:rsidRPr="00274994">
        <w:rPr>
          <w:rFonts w:eastAsia="Times New Roman" w:cs="Calibri"/>
          <w:color w:val="000000"/>
          <w:sz w:val="24"/>
          <w:szCs w:val="24"/>
        </w:rPr>
        <w:t xml:space="preserve"> fishery, Skates and rays</w:t>
      </w:r>
    </w:p>
    <w:p w:rsidR="00274994" w:rsidRPr="00274994" w:rsidRDefault="00274994" w:rsidP="00274994">
      <w:pPr>
        <w:rPr>
          <w:rFonts w:cs="Times New Roman"/>
          <w:sz w:val="24"/>
          <w:szCs w:val="24"/>
        </w:rPr>
      </w:pPr>
      <w:r w:rsidRPr="00274994">
        <w:rPr>
          <w:rFonts w:cs="Times New Roman"/>
          <w:sz w:val="24"/>
          <w:szCs w:val="24"/>
        </w:rPr>
        <w:t xml:space="preserve">Citation </w:t>
      </w:r>
      <w:r>
        <w:rPr>
          <w:rFonts w:cs="Times New Roman"/>
          <w:sz w:val="24"/>
          <w:szCs w:val="24"/>
        </w:rPr>
        <w:tab/>
      </w:r>
      <w:r w:rsidRPr="00274994">
        <w:rPr>
          <w:rFonts w:cs="Times New Roman"/>
          <w:sz w:val="24"/>
          <w:szCs w:val="24"/>
        </w:rPr>
        <w:t xml:space="preserve">: De Silva, R. I.(2011) Does the Ganges shark </w:t>
      </w:r>
      <w:proofErr w:type="spellStart"/>
      <w:r w:rsidRPr="00274994">
        <w:rPr>
          <w:rFonts w:cs="Times New Roman"/>
          <w:sz w:val="24"/>
          <w:szCs w:val="24"/>
        </w:rPr>
        <w:t>Glyphis</w:t>
      </w:r>
      <w:proofErr w:type="spellEnd"/>
      <w:r w:rsidRPr="00274994">
        <w:rPr>
          <w:rFonts w:cs="Times New Roman"/>
          <w:sz w:val="24"/>
          <w:szCs w:val="24"/>
        </w:rPr>
        <w:t xml:space="preserve"> </w:t>
      </w:r>
      <w:proofErr w:type="spellStart"/>
      <w:r w:rsidRPr="00274994">
        <w:rPr>
          <w:rFonts w:cs="Times New Roman"/>
          <w:sz w:val="24"/>
          <w:szCs w:val="24"/>
        </w:rPr>
        <w:t>gangeticus</w:t>
      </w:r>
      <w:proofErr w:type="spellEnd"/>
      <w:r w:rsidRPr="00274994">
        <w:rPr>
          <w:rFonts w:cs="Times New Roman"/>
          <w:sz w:val="24"/>
          <w:szCs w:val="24"/>
        </w:rPr>
        <w:t xml:space="preserve"> stray to Sri 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  </w:t>
      </w:r>
      <w:r w:rsidRPr="00274994">
        <w:rPr>
          <w:rFonts w:cs="Times New Roman"/>
          <w:sz w:val="24"/>
          <w:szCs w:val="24"/>
        </w:rPr>
        <w:t>Lanka?. J. Bombay Nat. Hist. Soc., 108 (2), May-Aug 2011.</w:t>
      </w:r>
    </w:p>
    <w:sectPr w:rsidR="00274994" w:rsidRPr="00274994" w:rsidSect="0088060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/>
  <w:defaultTabStop w:val="720"/>
  <w:characterSpacingControl w:val="doNotCompress"/>
  <w:compat/>
  <w:rsids>
    <w:rsidRoot w:val="00274994"/>
    <w:rsid w:val="000758A1"/>
    <w:rsid w:val="00274994"/>
    <w:rsid w:val="008806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060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40</Words>
  <Characters>229</Characters>
  <Application>Microsoft Office Word</Application>
  <DocSecurity>0</DocSecurity>
  <Lines>1</Lines>
  <Paragraphs>1</Paragraphs>
  <ScaleCrop>false</ScaleCrop>
  <Company/>
  <LinksUpToDate>false</LinksUpToDate>
  <CharactersWithSpaces>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3</cp:revision>
  <dcterms:created xsi:type="dcterms:W3CDTF">2017-07-20T07:18:00Z</dcterms:created>
  <dcterms:modified xsi:type="dcterms:W3CDTF">2017-07-20T07:21:00Z</dcterms:modified>
</cp:coreProperties>
</file>